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7A" w:rsidRPr="00653EA3" w:rsidRDefault="00926C96" w:rsidP="00653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EA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10217A" w:rsidRPr="00653EA3" w:rsidRDefault="00926C96" w:rsidP="00653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EA3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проведения контрольного мероприятия </w:t>
      </w:r>
    </w:p>
    <w:p w:rsidR="00653EA3" w:rsidRDefault="00653EA3" w:rsidP="00653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53EA3">
        <w:rPr>
          <w:rFonts w:ascii="Times New Roman" w:hAnsi="Times New Roman" w:cs="Times New Roman"/>
          <w:b/>
          <w:sz w:val="24"/>
          <w:szCs w:val="24"/>
        </w:rPr>
        <w:t xml:space="preserve">роверка отдельных вопросов финансово – хозяйственной деятельности </w:t>
      </w:r>
    </w:p>
    <w:p w:rsidR="00926C96" w:rsidRPr="00E45369" w:rsidRDefault="00653EA3" w:rsidP="00653EA3">
      <w:pPr>
        <w:spacing w:after="0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653EA3">
        <w:rPr>
          <w:rFonts w:ascii="Times New Roman" w:hAnsi="Times New Roman" w:cs="Times New Roman"/>
          <w:b/>
          <w:sz w:val="24"/>
          <w:szCs w:val="24"/>
        </w:rPr>
        <w:t>ОАО «Областной телерадиовещательный канал» в текущем периоде 2014</w:t>
      </w:r>
      <w:r w:rsidR="00E45369" w:rsidRPr="00E45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369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10217A" w:rsidRDefault="0010217A" w:rsidP="00926C9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3EA3" w:rsidRDefault="00926C96" w:rsidP="00653EA3">
      <w:pPr>
        <w:spacing w:after="0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26C96">
        <w:rPr>
          <w:rFonts w:ascii="Times New Roman" w:hAnsi="Times New Roman" w:cs="Times New Roman"/>
          <w:sz w:val="24"/>
          <w:szCs w:val="24"/>
        </w:rPr>
        <w:t>На основании плана деятельности</w:t>
      </w:r>
      <w:proofErr w:type="gramStart"/>
      <w:r w:rsidRPr="00926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9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26C96">
        <w:rPr>
          <w:rFonts w:ascii="Times New Roman" w:hAnsi="Times New Roman" w:cs="Times New Roman"/>
          <w:sz w:val="24"/>
          <w:szCs w:val="24"/>
        </w:rPr>
        <w:t>онтрольно</w:t>
      </w:r>
      <w:proofErr w:type="spellEnd"/>
      <w:r w:rsidRPr="00926C96">
        <w:rPr>
          <w:rFonts w:ascii="Times New Roman" w:hAnsi="Times New Roman" w:cs="Times New Roman"/>
          <w:sz w:val="24"/>
          <w:szCs w:val="24"/>
        </w:rPr>
        <w:t xml:space="preserve"> – счетной палаты Орловской области на 2014 год и поручения заместителя Губернатора и Председателя Правительства Орловской области</w:t>
      </w:r>
      <w:r w:rsidR="00653EA3">
        <w:rPr>
          <w:rFonts w:ascii="Times New Roman" w:hAnsi="Times New Roman" w:cs="Times New Roman"/>
          <w:sz w:val="24"/>
          <w:szCs w:val="24"/>
        </w:rPr>
        <w:t xml:space="preserve"> – руководителя Аппарата Губернатора и П</w:t>
      </w:r>
      <w:bookmarkStart w:id="0" w:name="_GoBack"/>
      <w:bookmarkEnd w:id="0"/>
      <w:r w:rsidR="00653EA3">
        <w:rPr>
          <w:rFonts w:ascii="Times New Roman" w:hAnsi="Times New Roman" w:cs="Times New Roman"/>
          <w:sz w:val="24"/>
          <w:szCs w:val="24"/>
        </w:rPr>
        <w:t>равительства Орловской области</w:t>
      </w:r>
      <w:r w:rsidRPr="00926C96">
        <w:rPr>
          <w:rFonts w:ascii="Times New Roman" w:hAnsi="Times New Roman" w:cs="Times New Roman"/>
          <w:sz w:val="24"/>
          <w:szCs w:val="24"/>
        </w:rPr>
        <w:t xml:space="preserve"> проведена проверка</w:t>
      </w:r>
      <w:r w:rsidRPr="00926C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53EA3">
        <w:rPr>
          <w:rFonts w:ascii="Times New Roman" w:hAnsi="Times New Roman" w:cs="Times New Roman"/>
          <w:spacing w:val="2"/>
          <w:sz w:val="24"/>
          <w:szCs w:val="24"/>
        </w:rPr>
        <w:t xml:space="preserve">отдельных вопросов </w:t>
      </w:r>
      <w:r w:rsidRPr="00926C96">
        <w:rPr>
          <w:rFonts w:ascii="Times New Roman" w:hAnsi="Times New Roman" w:cs="Times New Roman"/>
          <w:spacing w:val="2"/>
          <w:sz w:val="24"/>
          <w:szCs w:val="24"/>
        </w:rPr>
        <w:t>финансово – хозяйственной деятельности О</w:t>
      </w:r>
      <w:r w:rsidR="00653EA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26C96">
        <w:rPr>
          <w:rFonts w:ascii="Times New Roman" w:hAnsi="Times New Roman" w:cs="Times New Roman"/>
          <w:spacing w:val="2"/>
          <w:sz w:val="24"/>
          <w:szCs w:val="24"/>
        </w:rPr>
        <w:t>О «</w:t>
      </w:r>
      <w:r w:rsidR="00653EA3">
        <w:rPr>
          <w:rFonts w:ascii="Times New Roman" w:hAnsi="Times New Roman" w:cs="Times New Roman"/>
          <w:spacing w:val="2"/>
          <w:sz w:val="24"/>
          <w:szCs w:val="24"/>
        </w:rPr>
        <w:t>Областной телерадиовещательный канал</w:t>
      </w:r>
      <w:r w:rsidRPr="00926C96">
        <w:rPr>
          <w:rFonts w:ascii="Times New Roman" w:hAnsi="Times New Roman" w:cs="Times New Roman"/>
          <w:spacing w:val="2"/>
          <w:sz w:val="24"/>
          <w:szCs w:val="24"/>
        </w:rPr>
        <w:t xml:space="preserve">» </w:t>
      </w:r>
      <w:r w:rsidR="00E35FEF">
        <w:rPr>
          <w:rFonts w:ascii="Times New Roman" w:hAnsi="Times New Roman" w:cs="Times New Roman"/>
          <w:spacing w:val="2"/>
          <w:sz w:val="24"/>
          <w:szCs w:val="24"/>
        </w:rPr>
        <w:t xml:space="preserve">(далее – Общество) </w:t>
      </w:r>
      <w:r w:rsidRPr="00926C96">
        <w:rPr>
          <w:rFonts w:ascii="Times New Roman" w:hAnsi="Times New Roman" w:cs="Times New Roman"/>
          <w:spacing w:val="2"/>
          <w:sz w:val="24"/>
          <w:szCs w:val="24"/>
        </w:rPr>
        <w:t>в текущем периоде 2014 года.</w:t>
      </w:r>
    </w:p>
    <w:p w:rsidR="002F4AF8" w:rsidRDefault="00926C96" w:rsidP="00653EA3">
      <w:pPr>
        <w:spacing w:after="0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53EA3">
        <w:rPr>
          <w:rFonts w:ascii="Times New Roman" w:hAnsi="Times New Roman" w:cs="Times New Roman"/>
          <w:spacing w:val="2"/>
          <w:sz w:val="24"/>
          <w:szCs w:val="24"/>
        </w:rPr>
        <w:t xml:space="preserve">В ходе проведения проверки установлены факты </w:t>
      </w:r>
      <w:r w:rsidR="00653EA3" w:rsidRPr="00653EA3">
        <w:rPr>
          <w:rFonts w:ascii="Times New Roman" w:hAnsi="Times New Roman" w:cs="Times New Roman"/>
          <w:spacing w:val="2"/>
          <w:sz w:val="24"/>
          <w:szCs w:val="24"/>
        </w:rPr>
        <w:t>нарушения</w:t>
      </w:r>
      <w:r w:rsidR="002F4AF8">
        <w:rPr>
          <w:rFonts w:ascii="Times New Roman" w:hAnsi="Times New Roman" w:cs="Times New Roman"/>
          <w:spacing w:val="2"/>
          <w:sz w:val="24"/>
          <w:szCs w:val="24"/>
        </w:rPr>
        <w:t xml:space="preserve"> Обществом:</w:t>
      </w:r>
    </w:p>
    <w:p w:rsidR="002F4AF8" w:rsidRDefault="002F4AF8" w:rsidP="002F4AF8">
      <w:pPr>
        <w:spacing w:after="0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Pr="00653EA3">
        <w:rPr>
          <w:rFonts w:ascii="Times New Roman" w:hAnsi="Times New Roman" w:cs="Times New Roman"/>
          <w:spacing w:val="2"/>
          <w:sz w:val="24"/>
          <w:szCs w:val="24"/>
        </w:rPr>
        <w:t>законодательства о государственной регистрации</w:t>
      </w:r>
      <w:r>
        <w:rPr>
          <w:rFonts w:ascii="Times New Roman" w:hAnsi="Times New Roman" w:cs="Times New Roman"/>
          <w:spacing w:val="2"/>
          <w:sz w:val="24"/>
          <w:szCs w:val="24"/>
        </w:rPr>
        <w:t>;</w:t>
      </w:r>
      <w:r w:rsidRPr="00653E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2F4AF8" w:rsidRDefault="002F4AF8" w:rsidP="002F4AF8">
      <w:pPr>
        <w:spacing w:after="0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 законодательства об акционерных обществах;</w:t>
      </w:r>
    </w:p>
    <w:p w:rsidR="002F4AF8" w:rsidRDefault="002F4AF8" w:rsidP="002F4AF8">
      <w:pPr>
        <w:spacing w:after="0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 законодательства о бухгалтерском учете;</w:t>
      </w:r>
    </w:p>
    <w:p w:rsidR="002F4AF8" w:rsidRDefault="002F4AF8" w:rsidP="002F4AF8">
      <w:pPr>
        <w:spacing w:after="0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 законодательства о налогах и сборах;</w:t>
      </w:r>
    </w:p>
    <w:p w:rsidR="002F4AF8" w:rsidRDefault="002F4AF8" w:rsidP="002F4AF8">
      <w:pPr>
        <w:spacing w:after="0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 земельного законодательства;</w:t>
      </w:r>
    </w:p>
    <w:p w:rsidR="002F4AF8" w:rsidRDefault="002F4AF8" w:rsidP="00653EA3">
      <w:pPr>
        <w:spacing w:after="0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 w:rsidR="00653EA3" w:rsidRPr="00653E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53EA3">
        <w:rPr>
          <w:rFonts w:ascii="Times New Roman" w:hAnsi="Times New Roman" w:cs="Times New Roman"/>
          <w:spacing w:val="2"/>
          <w:sz w:val="24"/>
          <w:szCs w:val="24"/>
        </w:rPr>
        <w:t>антимонопольного законодательства</w:t>
      </w:r>
      <w:r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2F4AF8" w:rsidRDefault="002F4AF8" w:rsidP="00653EA3">
      <w:pPr>
        <w:spacing w:after="0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законодательства </w:t>
      </w:r>
      <w:r w:rsidR="00653EA3">
        <w:rPr>
          <w:rFonts w:ascii="Times New Roman" w:hAnsi="Times New Roman" w:cs="Times New Roman"/>
          <w:spacing w:val="2"/>
          <w:sz w:val="24"/>
          <w:szCs w:val="24"/>
        </w:rPr>
        <w:t>о закупк</w:t>
      </w:r>
      <w:r w:rsidR="009D6DD7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653EA3">
        <w:rPr>
          <w:rFonts w:ascii="Times New Roman" w:hAnsi="Times New Roman" w:cs="Times New Roman"/>
          <w:spacing w:val="2"/>
          <w:sz w:val="24"/>
          <w:szCs w:val="24"/>
        </w:rPr>
        <w:t xml:space="preserve"> товаров, работ, услуг отдельными видами юридических лиц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10217A" w:rsidRPr="0010217A" w:rsidRDefault="0010217A" w:rsidP="0010217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10217A" w:rsidRPr="001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96"/>
    <w:rsid w:val="0010217A"/>
    <w:rsid w:val="002F4AF8"/>
    <w:rsid w:val="00653EA3"/>
    <w:rsid w:val="007430EB"/>
    <w:rsid w:val="008A203C"/>
    <w:rsid w:val="00926C96"/>
    <w:rsid w:val="009D6DD7"/>
    <w:rsid w:val="00B944F7"/>
    <w:rsid w:val="00C61B03"/>
    <w:rsid w:val="00E35FEF"/>
    <w:rsid w:val="00E4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nonv</dc:creator>
  <cp:lastModifiedBy>Игорь</cp:lastModifiedBy>
  <cp:revision>3</cp:revision>
  <cp:lastPrinted>2014-12-10T09:59:00Z</cp:lastPrinted>
  <dcterms:created xsi:type="dcterms:W3CDTF">2014-12-10T14:13:00Z</dcterms:created>
  <dcterms:modified xsi:type="dcterms:W3CDTF">2014-12-10T14:13:00Z</dcterms:modified>
</cp:coreProperties>
</file>